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16" w:rsidRDefault="002E3116" w:rsidP="002E3116"/>
    <w:p w:rsidR="00A32AE1" w:rsidRDefault="00FA221D" w:rsidP="00FA221D">
      <w:r>
        <w:rPr>
          <w:rFonts w:ascii="Arial" w:hAnsi="Arial" w:cs="Arial"/>
          <w:sz w:val="28"/>
          <w:szCs w:val="28"/>
        </w:rPr>
        <w:t xml:space="preserve">                </w:t>
      </w:r>
    </w:p>
    <w:p w:rsidR="002E3116" w:rsidRDefault="002E3116" w:rsidP="00047045">
      <w:pPr>
        <w:jc w:val="center"/>
      </w:pPr>
    </w:p>
    <w:p w:rsidR="00FA221D" w:rsidRDefault="00FA221D" w:rsidP="00FA2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 Vieska nad Žitavou, Vieska nad Žitavou 64, </w:t>
      </w:r>
    </w:p>
    <w:p w:rsidR="00FA221D" w:rsidRDefault="00FA221D" w:rsidP="00FA2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951 52 Slepčany</w:t>
      </w:r>
    </w:p>
    <w:p w:rsidR="00FA221D" w:rsidRDefault="00FA221D" w:rsidP="00FA221D">
      <w:pPr>
        <w:rPr>
          <w:b/>
          <w:sz w:val="32"/>
          <w:szCs w:val="32"/>
        </w:rPr>
      </w:pPr>
    </w:p>
    <w:p w:rsidR="00FA221D" w:rsidRDefault="00054AAC" w:rsidP="00FA221D">
      <w:r>
        <w:rPr>
          <w:noProof/>
        </w:rPr>
        <w:drawing>
          <wp:inline distT="0" distB="0" distL="0" distR="0" wp14:anchorId="4CD7E79A" wp14:editId="11DCCCF3">
            <wp:extent cx="762000" cy="8763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221D" w:rsidRDefault="00FA221D" w:rsidP="00FA221D">
      <w:pPr>
        <w:pBdr>
          <w:bottom w:val="single" w:sz="12" w:space="1" w:color="auto"/>
        </w:pBdr>
      </w:pPr>
    </w:p>
    <w:p w:rsidR="00FA221D" w:rsidRDefault="00FA221D" w:rsidP="00FA221D">
      <w:pPr>
        <w:jc w:val="center"/>
      </w:pPr>
    </w:p>
    <w:p w:rsidR="00FA221D" w:rsidRDefault="00FA221D" w:rsidP="00FA221D">
      <w:pPr>
        <w:jc w:val="center"/>
      </w:pPr>
    </w:p>
    <w:p w:rsidR="00645B4E" w:rsidRDefault="005A7E94" w:rsidP="00645B4E">
      <w:pPr>
        <w:jc w:val="center"/>
        <w:rPr>
          <w:b/>
          <w:sz w:val="36"/>
          <w:szCs w:val="36"/>
        </w:rPr>
      </w:pPr>
      <w:r w:rsidRPr="005A7E94">
        <w:rPr>
          <w:b/>
          <w:sz w:val="36"/>
          <w:szCs w:val="36"/>
        </w:rPr>
        <w:t xml:space="preserve">Zverejnenie </w:t>
      </w:r>
      <w:r w:rsidR="0045720B" w:rsidRPr="005A7E94">
        <w:rPr>
          <w:b/>
          <w:sz w:val="36"/>
          <w:szCs w:val="36"/>
        </w:rPr>
        <w:t xml:space="preserve"> e-mailovej adresy na doručenie </w:t>
      </w:r>
      <w:r w:rsidR="00071674">
        <w:rPr>
          <w:b/>
          <w:sz w:val="36"/>
          <w:szCs w:val="36"/>
        </w:rPr>
        <w:t>žiadosti o vydanie hlasovacieho preukazu</w:t>
      </w:r>
    </w:p>
    <w:p w:rsidR="00383620" w:rsidRDefault="00383620" w:rsidP="00645B4E">
      <w:pPr>
        <w:jc w:val="center"/>
        <w:rPr>
          <w:b/>
          <w:sz w:val="36"/>
          <w:szCs w:val="36"/>
        </w:rPr>
      </w:pPr>
    </w:p>
    <w:p w:rsidR="00383620" w:rsidRPr="005A7E94" w:rsidRDefault="00383620" w:rsidP="00645B4E">
      <w:pPr>
        <w:jc w:val="center"/>
        <w:rPr>
          <w:b/>
          <w:sz w:val="36"/>
          <w:szCs w:val="36"/>
        </w:rPr>
      </w:pPr>
    </w:p>
    <w:p w:rsidR="0045720B" w:rsidRDefault="0045720B" w:rsidP="00645B4E">
      <w:pPr>
        <w:jc w:val="center"/>
        <w:rPr>
          <w:b/>
          <w:sz w:val="36"/>
          <w:szCs w:val="36"/>
        </w:rPr>
      </w:pPr>
    </w:p>
    <w:p w:rsidR="00071674" w:rsidRDefault="00071674" w:rsidP="00645B4E">
      <w:pPr>
        <w:jc w:val="center"/>
        <w:rPr>
          <w:b/>
          <w:sz w:val="36"/>
          <w:szCs w:val="36"/>
        </w:rPr>
      </w:pPr>
    </w:p>
    <w:p w:rsidR="00071674" w:rsidRDefault="00071674" w:rsidP="00645B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email: </w:t>
      </w:r>
      <w:hyperlink r:id="rId6" w:history="1">
        <w:r w:rsidR="00383620" w:rsidRPr="0082359F">
          <w:rPr>
            <w:rStyle w:val="Hypertextovprepojenie"/>
            <w:b/>
            <w:sz w:val="36"/>
            <w:szCs w:val="36"/>
          </w:rPr>
          <w:t>vieskanz@azet.sk</w:t>
        </w:r>
      </w:hyperlink>
    </w:p>
    <w:p w:rsidR="00383620" w:rsidRDefault="00383620" w:rsidP="00645B4E">
      <w:pPr>
        <w:jc w:val="center"/>
        <w:rPr>
          <w:b/>
          <w:sz w:val="36"/>
          <w:szCs w:val="36"/>
        </w:rPr>
      </w:pPr>
    </w:p>
    <w:p w:rsidR="00383620" w:rsidRPr="00071674" w:rsidRDefault="00383620" w:rsidP="00645B4E">
      <w:pPr>
        <w:jc w:val="center"/>
      </w:pPr>
    </w:p>
    <w:p w:rsidR="0045720B" w:rsidRDefault="0045720B" w:rsidP="00645B4E">
      <w:pPr>
        <w:jc w:val="center"/>
        <w:rPr>
          <w:b/>
          <w:sz w:val="28"/>
          <w:szCs w:val="28"/>
        </w:rPr>
      </w:pPr>
    </w:p>
    <w:p w:rsidR="00383620" w:rsidRDefault="00383620" w:rsidP="00645B4E">
      <w:pPr>
        <w:jc w:val="center"/>
        <w:rPr>
          <w:b/>
          <w:sz w:val="28"/>
          <w:szCs w:val="28"/>
        </w:rPr>
      </w:pPr>
    </w:p>
    <w:p w:rsidR="00383620" w:rsidRDefault="00383620" w:rsidP="0045720B">
      <w:pPr>
        <w:rPr>
          <w:sz w:val="32"/>
          <w:szCs w:val="32"/>
        </w:rPr>
      </w:pPr>
      <w:r>
        <w:rPr>
          <w:sz w:val="32"/>
          <w:szCs w:val="32"/>
        </w:rPr>
        <w:t xml:space="preserve">Uvedená e-mailová </w:t>
      </w:r>
      <w:r w:rsidR="00071674">
        <w:rPr>
          <w:sz w:val="32"/>
          <w:szCs w:val="32"/>
        </w:rPr>
        <w:t xml:space="preserve"> adresa je určená na </w:t>
      </w:r>
      <w:r>
        <w:rPr>
          <w:sz w:val="32"/>
          <w:szCs w:val="32"/>
        </w:rPr>
        <w:t>doručovanie žiadosti o vydanie hlasovacieho preukazu na základe zákona č. 180/2014</w:t>
      </w:r>
    </w:p>
    <w:p w:rsidR="0045720B" w:rsidRPr="0045720B" w:rsidRDefault="00383620" w:rsidP="0045720B">
      <w:pPr>
        <w:rPr>
          <w:sz w:val="32"/>
          <w:szCs w:val="32"/>
        </w:rPr>
      </w:pPr>
      <w:r>
        <w:rPr>
          <w:sz w:val="32"/>
          <w:szCs w:val="32"/>
        </w:rPr>
        <w:t xml:space="preserve"> Z. z. o podmienkach  výkonu volebného práva a o zmene a doplnení niektorých zákonov a v súlade so schváleným harmonogramom organizačno-</w:t>
      </w:r>
      <w:r w:rsidR="005947AF">
        <w:rPr>
          <w:sz w:val="32"/>
          <w:szCs w:val="32"/>
        </w:rPr>
        <w:t>t</w:t>
      </w:r>
      <w:r w:rsidR="00ED1936">
        <w:rPr>
          <w:sz w:val="32"/>
          <w:szCs w:val="32"/>
        </w:rPr>
        <w:t>echnického zabezpečenia volieb do Európskeho parlamentu, ktoré sa majú konať dňa 08. júna</w:t>
      </w:r>
      <w:bookmarkStart w:id="0" w:name="_GoBack"/>
      <w:bookmarkEnd w:id="0"/>
      <w:r w:rsidR="005947AF">
        <w:rPr>
          <w:sz w:val="32"/>
          <w:szCs w:val="32"/>
        </w:rPr>
        <w:t xml:space="preserve"> 2024.</w:t>
      </w:r>
      <w:r>
        <w:rPr>
          <w:sz w:val="32"/>
          <w:szCs w:val="32"/>
        </w:rPr>
        <w:t xml:space="preserve"> </w:t>
      </w:r>
    </w:p>
    <w:sectPr w:rsidR="0045720B" w:rsidRPr="0045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471"/>
    <w:multiLevelType w:val="hybridMultilevel"/>
    <w:tmpl w:val="13A40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40257"/>
    <w:multiLevelType w:val="hybridMultilevel"/>
    <w:tmpl w:val="D4BA70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458C9"/>
    <w:multiLevelType w:val="hybridMultilevel"/>
    <w:tmpl w:val="5F908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4E"/>
    <w:rsid w:val="00047045"/>
    <w:rsid w:val="00054AAC"/>
    <w:rsid w:val="00071674"/>
    <w:rsid w:val="00083C3D"/>
    <w:rsid w:val="001073CF"/>
    <w:rsid w:val="001C2AAC"/>
    <w:rsid w:val="00205E79"/>
    <w:rsid w:val="0022129D"/>
    <w:rsid w:val="002E3116"/>
    <w:rsid w:val="003068A5"/>
    <w:rsid w:val="00383620"/>
    <w:rsid w:val="0042019E"/>
    <w:rsid w:val="004357E9"/>
    <w:rsid w:val="0045720B"/>
    <w:rsid w:val="004F3CDA"/>
    <w:rsid w:val="005947AF"/>
    <w:rsid w:val="005A7E94"/>
    <w:rsid w:val="00645B4E"/>
    <w:rsid w:val="006B4079"/>
    <w:rsid w:val="006F03A4"/>
    <w:rsid w:val="00741001"/>
    <w:rsid w:val="00822395"/>
    <w:rsid w:val="0088756A"/>
    <w:rsid w:val="00890347"/>
    <w:rsid w:val="009A28DF"/>
    <w:rsid w:val="00A32AE1"/>
    <w:rsid w:val="00A50FEF"/>
    <w:rsid w:val="00A80DCE"/>
    <w:rsid w:val="00A87C33"/>
    <w:rsid w:val="00AB1EB8"/>
    <w:rsid w:val="00AE03C8"/>
    <w:rsid w:val="00BF7FB1"/>
    <w:rsid w:val="00C7473F"/>
    <w:rsid w:val="00CB0300"/>
    <w:rsid w:val="00D91180"/>
    <w:rsid w:val="00DB09A4"/>
    <w:rsid w:val="00DD5113"/>
    <w:rsid w:val="00E400A2"/>
    <w:rsid w:val="00ED1936"/>
    <w:rsid w:val="00FA21A4"/>
    <w:rsid w:val="00FA221D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E1A8E-EE04-4811-8166-89B5E57A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47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473F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6F03A4"/>
    <w:rPr>
      <w:b/>
      <w:bCs/>
    </w:rPr>
  </w:style>
  <w:style w:type="paragraph" w:styleId="Odsekzoznamu">
    <w:name w:val="List Paragraph"/>
    <w:basedOn w:val="Normlny"/>
    <w:uiPriority w:val="34"/>
    <w:qFormat/>
    <w:rsid w:val="00083C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83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eskanz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44</cp:revision>
  <cp:lastPrinted>2024-03-01T08:08:00Z</cp:lastPrinted>
  <dcterms:created xsi:type="dcterms:W3CDTF">2015-12-11T08:51:00Z</dcterms:created>
  <dcterms:modified xsi:type="dcterms:W3CDTF">2024-03-01T08:08:00Z</dcterms:modified>
</cp:coreProperties>
</file>